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  <w:t>郑州智能科技职业学院“领航·网络素养新风尚”校园评论大赛（2023）个人参赛报名表</w:t>
      </w:r>
    </w:p>
    <w:p>
      <w:pPr>
        <w:spacing w:line="79" w:lineRule="auto"/>
        <w:rPr>
          <w:sz w:val="2"/>
          <w:lang w:eastAsia="zh-CN"/>
        </w:rPr>
      </w:pPr>
    </w:p>
    <w:tbl>
      <w:tblPr>
        <w:tblStyle w:val="9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672"/>
        <w:gridCol w:w="1767"/>
        <w:gridCol w:w="28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3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279" w:line="360" w:lineRule="auto"/>
              <w:ind w:left="367"/>
              <w:jc w:val="both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9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275" w:line="360" w:lineRule="auto"/>
              <w:ind w:left="367"/>
              <w:jc w:val="both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作品类别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pStyle w:val="8"/>
              <w:spacing w:before="265" w:line="360" w:lineRule="auto"/>
              <w:ind w:left="147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position w:val="1"/>
                <w:sz w:val="24"/>
                <w:szCs w:val="24"/>
                <w:lang w:eastAsia="zh-CN"/>
              </w:rPr>
              <w:t>□文字类</w:t>
            </w:r>
            <w:r>
              <w:rPr>
                <w:rFonts w:hint="eastAsia" w:ascii="仿宋" w:hAnsi="仿宋" w:eastAsia="仿宋" w:cs="仿宋"/>
                <w:spacing w:val="15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7"/>
                <w:position w:val="1"/>
                <w:sz w:val="24"/>
                <w:szCs w:val="24"/>
                <w:lang w:eastAsia="zh-CN"/>
              </w:rPr>
              <w:t>□普通视频类</w:t>
            </w:r>
            <w:r>
              <w:rPr>
                <w:rFonts w:hint="eastAsia" w:ascii="仿宋" w:hAnsi="仿宋" w:eastAsia="仿宋" w:cs="仿宋"/>
                <w:spacing w:val="1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7"/>
                <w:position w:val="1"/>
                <w:sz w:val="24"/>
                <w:szCs w:val="24"/>
                <w:lang w:eastAsia="zh-CN"/>
              </w:rPr>
              <w:t>□短视频类</w:t>
            </w:r>
            <w:r>
              <w:rPr>
                <w:rFonts w:hint="eastAsia" w:ascii="仿宋" w:hAnsi="仿宋" w:eastAsia="仿宋" w:cs="仿宋"/>
                <w:spacing w:val="1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7"/>
                <w:position w:val="1"/>
                <w:sz w:val="24"/>
                <w:szCs w:val="24"/>
                <w:lang w:eastAsia="zh-CN"/>
              </w:rPr>
              <w:t>□创意类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8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117" w:line="360" w:lineRule="auto"/>
              <w:ind w:left="358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创作学生</w:t>
            </w:r>
          </w:p>
          <w:p>
            <w:pPr>
              <w:pStyle w:val="8"/>
              <w:spacing w:line="360" w:lineRule="auto"/>
              <w:ind w:left="604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6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8"/>
              <w:spacing w:before="276" w:line="360" w:lineRule="auto"/>
              <w:ind w:left="279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学    校</w:t>
            </w:r>
          </w:p>
        </w:tc>
        <w:tc>
          <w:tcPr>
            <w:tcW w:w="289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9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276" w:line="360" w:lineRule="auto"/>
              <w:ind w:left="364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8"/>
              <w:spacing w:before="276" w:line="360" w:lineRule="auto"/>
              <w:ind w:left="281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院系专业</w:t>
            </w:r>
          </w:p>
        </w:tc>
        <w:tc>
          <w:tcPr>
            <w:tcW w:w="289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9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276" w:line="360" w:lineRule="auto"/>
              <w:ind w:left="392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6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8"/>
              <w:spacing w:before="276" w:line="360" w:lineRule="auto"/>
              <w:ind w:left="267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年    级</w:t>
            </w:r>
          </w:p>
        </w:tc>
        <w:tc>
          <w:tcPr>
            <w:tcW w:w="289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8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120"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指导老师姓名</w:t>
            </w:r>
          </w:p>
        </w:tc>
        <w:tc>
          <w:tcPr>
            <w:tcW w:w="2672" w:type="dxa"/>
            <w:vAlign w:val="center"/>
          </w:tcPr>
          <w:p>
            <w:pPr>
              <w:pStyle w:val="8"/>
              <w:spacing w:before="276"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（若没有则填无）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spacing w:before="120" w:line="360" w:lineRule="auto"/>
              <w:ind w:right="25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指导老师单位</w:t>
            </w:r>
          </w:p>
        </w:tc>
        <w:tc>
          <w:tcPr>
            <w:tcW w:w="2891" w:type="dxa"/>
            <w:vAlign w:val="center"/>
          </w:tcPr>
          <w:p>
            <w:pPr>
              <w:pStyle w:val="8"/>
              <w:spacing w:before="276"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（若没有则填无）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23" w:hRule="atLeast"/>
        </w:trPr>
        <w:tc>
          <w:tcPr>
            <w:tcW w:w="1677" w:type="dxa"/>
            <w:vAlign w:val="center"/>
          </w:tcPr>
          <w:p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是否已公开</w:t>
            </w:r>
          </w:p>
          <w:p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发布</w:t>
            </w:r>
          </w:p>
        </w:tc>
        <w:tc>
          <w:tcPr>
            <w:tcW w:w="26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发布时间、 平台及链接</w:t>
            </w:r>
          </w:p>
        </w:tc>
        <w:tc>
          <w:tcPr>
            <w:tcW w:w="2891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（若没有则填无）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8" w:hRule="atLeast"/>
        </w:trPr>
        <w:tc>
          <w:tcPr>
            <w:tcW w:w="1677" w:type="dxa"/>
            <w:vAlign w:val="center"/>
          </w:tcPr>
          <w:p>
            <w:pPr>
              <w:pStyle w:val="8"/>
              <w:spacing w:before="75" w:line="360" w:lineRule="auto"/>
              <w:ind w:left="36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作品简介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  <w:sectPr>
          <w:footerReference r:id="rId3" w:type="default"/>
          <w:pgSz w:w="11906" w:h="16838"/>
          <w:pgMar w:top="1431" w:right="1361" w:bottom="1961" w:left="1531" w:header="0" w:footer="1672" w:gutter="0"/>
          <w:cols w:space="720" w:num="1"/>
        </w:sectPr>
      </w:pPr>
    </w:p>
    <w:p>
      <w:pPr>
        <w:bidi w:val="0"/>
        <w:jc w:val="left"/>
        <w:rPr>
          <w:lang w:val="en-US" w:eastAsia="en-US"/>
        </w:rPr>
      </w:pPr>
    </w:p>
    <w:sectPr>
      <w:footnotePr>
        <w:numFmt w:val="decimal"/>
        <w:numRestart w:val="eachPage"/>
      </w:footnotePr>
      <w:pgSz w:w="11906" w:h="16838"/>
      <w:pgMar w:top="1701" w:right="1474" w:bottom="1417" w:left="1474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994F7"/>
    <w:rsid w:val="565994F7"/>
    <w:rsid w:val="B7FF8A0E"/>
    <w:rsid w:val="BB1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2023-10-24T14:46:00Z</dcterms:created>
  <dc:creator>爱吃芋泥</dc:creator>
  <cp:lastModifiedBy>爱吃芋泥</cp:lastModifiedBy>
  <dcterms:modified xsi:type="dcterms:W3CDTF">2023-10-24T14:47:56Z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93DDDE2825511B4741683765306C6228_41</vt:lpwstr>
  </property>
</Properties>
</file>